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E651" w14:textId="77777777" w:rsidR="007B3255" w:rsidRDefault="00B408BD" w:rsidP="00FD78F9">
      <w:pPr>
        <w:spacing w:after="180"/>
        <w:jc w:val="center"/>
        <w:rPr>
          <w:b/>
          <w:szCs w:val="24"/>
        </w:rPr>
      </w:pPr>
      <w:r w:rsidRPr="006C6451">
        <w:rPr>
          <w:b/>
          <w:szCs w:val="24"/>
        </w:rPr>
        <w:t>School District Budget Notice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1620"/>
        <w:gridCol w:w="1620"/>
        <w:gridCol w:w="1800"/>
      </w:tblGrid>
      <w:tr w:rsidR="00B408BD" w:rsidRPr="000A5A5B" w14:paraId="4CF87F6A" w14:textId="77777777" w:rsidTr="00D9743C">
        <w:trPr>
          <w:trHeight w:hRule="exact" w:val="81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0FF8532" w14:textId="77777777" w:rsidR="00B408BD" w:rsidRPr="000A5A5B" w:rsidRDefault="00E314AC" w:rsidP="000D785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Overall Budget Proposal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vAlign w:val="center"/>
          </w:tcPr>
          <w:p w14:paraId="45A5ABDA" w14:textId="77777777" w:rsidR="00343739" w:rsidRPr="000A5A5B" w:rsidRDefault="00B408BD" w:rsidP="00343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Adopted </w:t>
            </w:r>
          </w:p>
          <w:p w14:paraId="7FBE981E" w14:textId="77777777" w:rsidR="00343739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2017-18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43739" w:rsidRPr="000A5A5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4DDEB381" w14:textId="77777777" w:rsidR="00EC397E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vAlign w:val="center"/>
          </w:tcPr>
          <w:p w14:paraId="73993866" w14:textId="77777777" w:rsidR="00B408BD" w:rsidRPr="000A5A5B" w:rsidRDefault="00B408BD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Proposed for the </w:t>
            </w:r>
            <w:r w:rsidR="0036435C">
              <w:rPr>
                <w:rFonts w:cs="Arial"/>
                <w:b/>
                <w:sz w:val="16"/>
                <w:szCs w:val="16"/>
              </w:rPr>
              <w:t>2018-19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800" w:type="dxa"/>
            <w:tcBorders>
              <w:top w:val="single" w:sz="8" w:space="0" w:color="000000"/>
            </w:tcBorders>
            <w:vAlign w:val="center"/>
          </w:tcPr>
          <w:p w14:paraId="58158768" w14:textId="35367F96" w:rsidR="00D01FA3" w:rsidRPr="000A5A5B" w:rsidRDefault="009D2C82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Contingency Budget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2018-</w:t>
            </w:r>
            <w:r w:rsidR="00303371">
              <w:rPr>
                <w:rFonts w:cs="Arial"/>
                <w:b/>
                <w:sz w:val="16"/>
                <w:szCs w:val="16"/>
              </w:rPr>
              <w:t>20</w:t>
            </w:r>
            <w:r w:rsidR="0036435C">
              <w:rPr>
                <w:rFonts w:cs="Arial"/>
                <w:b/>
                <w:sz w:val="16"/>
                <w:szCs w:val="16"/>
              </w:rPr>
              <w:t>19</w:t>
            </w:r>
            <w:r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School Year</w:t>
            </w:r>
            <w:r w:rsidR="00CF1F81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*</w:t>
            </w:r>
            <w:bookmarkStart w:id="0" w:name="_GoBack"/>
            <w:bookmarkEnd w:id="0"/>
          </w:p>
        </w:tc>
      </w:tr>
      <w:tr w:rsidR="008C75CD" w:rsidRPr="000A5A5B" w14:paraId="585B621B" w14:textId="77777777" w:rsidTr="00D97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vAlign w:val="center"/>
          </w:tcPr>
          <w:p w14:paraId="743CEF27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Total Budgeted Amount, Not Including Separate Propositions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vAlign w:val="center"/>
          </w:tcPr>
          <w:p w14:paraId="60AFAFB7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$ </w:t>
            </w:r>
          </w:p>
        </w:tc>
        <w:tc>
          <w:tcPr>
            <w:tcW w:w="1620" w:type="dxa"/>
            <w:vAlign w:val="center"/>
          </w:tcPr>
          <w:p w14:paraId="4EF4E5C2" w14:textId="77777777" w:rsidR="008C75CD" w:rsidRPr="000A5A5B" w:rsidRDefault="008C75CD" w:rsidP="0054686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vAlign w:val="center"/>
          </w:tcPr>
          <w:p w14:paraId="241F1AFF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6C6451" w:rsidRPr="000A5A5B" w14:paraId="5A40705E" w14:textId="77777777" w:rsidTr="00D97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CF8BDC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Increase/Decrease for the </w:t>
            </w:r>
            <w:r w:rsidR="0036435C">
              <w:rPr>
                <w:rFonts w:cs="Arial"/>
                <w:sz w:val="16"/>
                <w:szCs w:val="16"/>
              </w:rPr>
              <w:t>2018-19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  <w:tc>
          <w:tcPr>
            <w:tcW w:w="162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14:paraId="69355FE5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FACC063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vAlign w:val="center"/>
          </w:tcPr>
          <w:p w14:paraId="615D7AE4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6C6451" w:rsidRPr="000A5A5B" w14:paraId="7ED24A17" w14:textId="77777777" w:rsidTr="00D97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523A36E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Percentage Increase</w:t>
            </w:r>
            <w:r w:rsidR="00A75171" w:rsidRPr="000A5A5B">
              <w:rPr>
                <w:rFonts w:cs="Arial"/>
                <w:sz w:val="16"/>
                <w:szCs w:val="16"/>
              </w:rPr>
              <w:t xml:space="preserve">/Decrease </w:t>
            </w:r>
            <w:r w:rsidRPr="000A5A5B">
              <w:rPr>
                <w:rFonts w:cs="Arial"/>
                <w:sz w:val="16"/>
                <w:szCs w:val="16"/>
              </w:rPr>
              <w:t>in Proposed Budget</w:t>
            </w:r>
          </w:p>
        </w:tc>
        <w:tc>
          <w:tcPr>
            <w:tcW w:w="162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341B8A1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000000"/>
            </w:tcBorders>
            <w:vAlign w:val="center"/>
          </w:tcPr>
          <w:p w14:paraId="3B54FA7D" w14:textId="77777777" w:rsidR="006C6451" w:rsidRPr="000A5A5B" w:rsidRDefault="00343739" w:rsidP="00026DCB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0A5A5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6C6451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vAlign w:val="center"/>
          </w:tcPr>
          <w:p w14:paraId="461A6CF2" w14:textId="77777777" w:rsidR="006C6451" w:rsidRPr="000A5A5B" w:rsidRDefault="006C6451" w:rsidP="00BC7CC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2B1A93" w:rsidRPr="000A5A5B" w14:paraId="6F42730D" w14:textId="77777777" w:rsidTr="00D9743C">
        <w:trPr>
          <w:trHeight w:val="376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64714DD0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Change in the Consumer Price Index</w:t>
            </w:r>
          </w:p>
        </w:tc>
        <w:tc>
          <w:tcPr>
            <w:tcW w:w="162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9C30F55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B3029DC" w14:textId="77777777" w:rsidR="00741475" w:rsidRPr="000A5A5B" w:rsidRDefault="0036435C" w:rsidP="00910BE4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2.13</w:t>
            </w:r>
            <w:r w:rsidR="00741475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C6D9F1"/>
            <w:vAlign w:val="center"/>
          </w:tcPr>
          <w:p w14:paraId="01C2D20A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  <w:p w14:paraId="2A007983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5D24FBB6" w14:textId="77777777" w:rsidTr="002B1A93">
        <w:trPr>
          <w:trHeight w:hRule="exact" w:val="144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344B01C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1B62D60D" w14:textId="77777777" w:rsidTr="00D97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6ED95147" w14:textId="77777777" w:rsidR="00AB693C" w:rsidRPr="000A5A5B" w:rsidRDefault="00E71901" w:rsidP="00581D84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A.  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Proposed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 the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Total Budgeted Amount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20FFAAB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5A103EEC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C4AC48B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210FC9F8" w14:textId="77777777" w:rsidTr="00D9743C">
        <w:trPr>
          <w:trHeight w:hRule="exact" w:val="432"/>
          <w:jc w:val="center"/>
        </w:trPr>
        <w:tc>
          <w:tcPr>
            <w:tcW w:w="5760" w:type="dxa"/>
            <w:shd w:val="clear" w:color="000000" w:fill="FFFFFF"/>
            <w:vAlign w:val="center"/>
          </w:tcPr>
          <w:p w14:paraId="39BA6420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B. 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Library Debt</w:t>
            </w:r>
            <w:r w:rsidR="00FF0B74" w:rsidRPr="000A5A5B">
              <w:rPr>
                <w:rFonts w:cs="Arial"/>
                <w:sz w:val="16"/>
                <w:szCs w:val="16"/>
              </w:rPr>
              <w:t>, if Applicable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9FEA54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000000" w:fill="FFFFFF"/>
            <w:vAlign w:val="center"/>
          </w:tcPr>
          <w:p w14:paraId="17ED7607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0BD5B866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35379CF9" w14:textId="77777777" w:rsidTr="00D97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5C3E94F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C.  </w:t>
            </w:r>
            <w:r w:rsidR="00AB693C" w:rsidRPr="000A5A5B">
              <w:rPr>
                <w:rFonts w:cs="Arial"/>
                <w:sz w:val="16"/>
                <w:szCs w:val="16"/>
              </w:rPr>
              <w:t>Levy for Non-Excludable Propositions</w:t>
            </w:r>
            <w:r w:rsidR="00D9743C" w:rsidRPr="000A5A5B">
              <w:rPr>
                <w:rFonts w:cs="Arial"/>
                <w:sz w:val="16"/>
                <w:szCs w:val="16"/>
              </w:rPr>
              <w:t>, if Applicable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7DA8112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49675AB" w14:textId="77777777" w:rsidR="00AB693C" w:rsidRPr="00F34F4B" w:rsidRDefault="00AB693C" w:rsidP="000A5A5B">
            <w:pPr>
              <w:rPr>
                <w:rFonts w:cs="Arial"/>
                <w:sz w:val="22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B2CEAC6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50312D" w:rsidRPr="000A5A5B" w14:paraId="4CACF7A5" w14:textId="77777777" w:rsidTr="00D97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318DDDCA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D.  Total Tax Cap Reserve Amount Used to Reduce Current Year Levy</w:t>
            </w:r>
          </w:p>
        </w:tc>
        <w:tc>
          <w:tcPr>
            <w:tcW w:w="1620" w:type="dxa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2A82665A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679D479C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shd w:val="clear" w:color="auto" w:fill="C6D9F1"/>
            <w:vAlign w:val="center"/>
          </w:tcPr>
          <w:p w14:paraId="17D11F5D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73BCF753" w14:textId="77777777" w:rsidTr="00D9743C">
        <w:trPr>
          <w:trHeight w:hRule="exact" w:val="432"/>
          <w:jc w:val="center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22A54C03" w14:textId="77777777" w:rsidR="00AB693C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Total Proposed School Year Tax Levy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  <w:r w:rsidR="00AB693C" w:rsidRPr="000A5A5B">
              <w:rPr>
                <w:rFonts w:cs="Arial"/>
                <w:sz w:val="16"/>
                <w:szCs w:val="16"/>
              </w:rPr>
              <w:t>(</w:t>
            </w:r>
            <w:r w:rsidR="00E71901" w:rsidRPr="000A5A5B">
              <w:rPr>
                <w:rFonts w:cs="Arial"/>
                <w:sz w:val="16"/>
                <w:szCs w:val="16"/>
              </w:rPr>
              <w:t>A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B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C</w:t>
            </w:r>
            <w:r w:rsidRPr="000A5A5B">
              <w:rPr>
                <w:rFonts w:cs="Arial"/>
                <w:sz w:val="16"/>
                <w:szCs w:val="16"/>
              </w:rPr>
              <w:t xml:space="preserve"> </w:t>
            </w:r>
            <w:r w:rsidR="002A2F73" w:rsidRPr="000A5A5B">
              <w:rPr>
                <w:rFonts w:cs="Arial"/>
                <w:sz w:val="16"/>
                <w:szCs w:val="16"/>
              </w:rPr>
              <w:t>-</w:t>
            </w:r>
            <w:r w:rsidRPr="000A5A5B">
              <w:rPr>
                <w:rFonts w:cs="Arial"/>
                <w:sz w:val="16"/>
                <w:szCs w:val="16"/>
              </w:rPr>
              <w:t xml:space="preserve"> D</w:t>
            </w:r>
            <w:r w:rsidR="00AB69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A61C51D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53D3C1F3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DC46E00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21FDFDAF" w14:textId="77777777" w:rsidTr="00D97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36918C6" w14:textId="77777777" w:rsidR="00B47BC6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F</w:t>
            </w:r>
            <w:r w:rsidR="00B47BC6" w:rsidRPr="000A5A5B">
              <w:rPr>
                <w:rFonts w:cs="Arial"/>
                <w:sz w:val="16"/>
                <w:szCs w:val="16"/>
              </w:rPr>
              <w:t>.  Total Permissible Exclusions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1E833E0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41B1150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D73E3FC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39CE5802" w14:textId="77777777" w:rsidTr="00D97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27F9F2D3" w14:textId="77777777" w:rsidR="00E71901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G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School Tax Levy Limit, </w:t>
            </w:r>
            <w:r w:rsidR="00E277E2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Levy for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Permissible </w:t>
            </w:r>
            <w:r w:rsidR="00E71901" w:rsidRPr="000A5A5B">
              <w:rPr>
                <w:rFonts w:cs="Arial"/>
                <w:sz w:val="16"/>
                <w:szCs w:val="16"/>
              </w:rPr>
              <w:t>Exclusions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550B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A570C1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4877DFB7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D9743C" w:rsidRPr="000A5A5B" w14:paraId="753547A7" w14:textId="77777777" w:rsidTr="00B50965">
        <w:trPr>
          <w:trHeight w:val="561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C13071D" w14:textId="77777777" w:rsidR="00D9743C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H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.  Total Proposed School Year Tax Levy, </w:t>
            </w:r>
            <w:r w:rsidR="00D9743C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Levy to Support Library Debt and/or Permissible Exclusions (E – B </w:t>
            </w:r>
            <w:r w:rsidR="002A2F73" w:rsidRPr="000A5A5B">
              <w:rPr>
                <w:rFonts w:cs="Arial"/>
                <w:sz w:val="16"/>
                <w:szCs w:val="16"/>
              </w:rPr>
              <w:t>–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F</w:t>
            </w:r>
            <w:r w:rsidR="002A2F73" w:rsidRPr="000A5A5B">
              <w:rPr>
                <w:rFonts w:cs="Arial"/>
                <w:sz w:val="16"/>
                <w:szCs w:val="16"/>
              </w:rPr>
              <w:t xml:space="preserve"> + D</w:t>
            </w:r>
            <w:r w:rsidR="00D974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000000" w:fill="auto"/>
            <w:vAlign w:val="center"/>
          </w:tcPr>
          <w:p w14:paraId="4104BAD4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D8021F1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7A30CF7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B02E00" w:rsidRPr="000A5A5B" w14:paraId="6AB4C6EE" w14:textId="77777777" w:rsidTr="00D9743C">
        <w:trPr>
          <w:trHeight w:val="56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80ACF67" w14:textId="77777777" w:rsidR="00E277E2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I</w:t>
            </w:r>
            <w:r w:rsidR="00F247A0" w:rsidRPr="000A5A5B">
              <w:rPr>
                <w:rFonts w:cs="Arial"/>
                <w:sz w:val="16"/>
                <w:szCs w:val="16"/>
              </w:rPr>
              <w:t xml:space="preserve">. 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Difference: </w:t>
            </w:r>
            <w:r w:rsidR="001241B9" w:rsidRPr="000A5A5B">
              <w:rPr>
                <w:rFonts w:cs="Arial"/>
                <w:sz w:val="16"/>
                <w:szCs w:val="16"/>
              </w:rPr>
              <w:t>G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– </w:t>
            </w:r>
            <w:r w:rsidR="001241B9" w:rsidRPr="000A5A5B">
              <w:rPr>
                <w:rFonts w:cs="Arial"/>
                <w:sz w:val="16"/>
                <w:szCs w:val="16"/>
              </w:rPr>
              <w:t>H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(</w:t>
            </w:r>
            <w:r w:rsidR="00D9743C" w:rsidRPr="000A5A5B">
              <w:rPr>
                <w:rFonts w:cs="Arial"/>
                <w:sz w:val="16"/>
                <w:szCs w:val="16"/>
              </w:rPr>
              <w:t>Nega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tive Value Requires 60.0% Voter Approval </w:t>
            </w:r>
            <w:r w:rsidR="00E277E2" w:rsidRPr="000A5A5B">
              <w:rPr>
                <w:rFonts w:cs="Arial"/>
                <w:sz w:val="16"/>
                <w:szCs w:val="16"/>
              </w:rPr>
              <w:t>–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</w:p>
          <w:p w14:paraId="71C34E19" w14:textId="77777777" w:rsidR="00E71901" w:rsidRPr="000A5A5B" w:rsidRDefault="00F247A0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     </w:t>
            </w:r>
            <w:r w:rsidR="00E71901" w:rsidRPr="000A5A5B">
              <w:rPr>
                <w:rFonts w:cs="Arial"/>
                <w:sz w:val="16"/>
                <w:szCs w:val="16"/>
              </w:rPr>
              <w:t>See Note Below Regarding Separate Propositions)</w:t>
            </w:r>
            <w:r w:rsidR="009D4108" w:rsidRPr="000A5A5B">
              <w:rPr>
                <w:rFonts w:cs="Arial"/>
                <w:sz w:val="16"/>
                <w:szCs w:val="16"/>
              </w:rPr>
              <w:t xml:space="preserve"> **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81150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D0A33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5ADCFBCD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29C96A7D" w14:textId="77777777" w:rsidTr="00B81234">
        <w:trPr>
          <w:trHeight w:hRule="exact" w:val="144"/>
          <w:jc w:val="center"/>
        </w:trPr>
        <w:tc>
          <w:tcPr>
            <w:tcW w:w="10800" w:type="dxa"/>
            <w:gridSpan w:val="4"/>
            <w:tcBorders>
              <w:top w:val="nil"/>
            </w:tcBorders>
            <w:shd w:val="clear" w:color="auto" w:fill="C6D9F1"/>
            <w:vAlign w:val="center"/>
          </w:tcPr>
          <w:p w14:paraId="3440820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58036233" w14:textId="77777777" w:rsidTr="00F34F4B">
        <w:trPr>
          <w:trHeight w:val="432"/>
          <w:jc w:val="center"/>
        </w:trPr>
        <w:tc>
          <w:tcPr>
            <w:tcW w:w="5760" w:type="dxa"/>
            <w:vAlign w:val="center"/>
          </w:tcPr>
          <w:p w14:paraId="2F07015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Administrative Component</w:t>
            </w:r>
          </w:p>
        </w:tc>
        <w:tc>
          <w:tcPr>
            <w:tcW w:w="1620" w:type="dxa"/>
            <w:vAlign w:val="center"/>
          </w:tcPr>
          <w:p w14:paraId="3ACC69B0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620" w:type="dxa"/>
            <w:vAlign w:val="center"/>
          </w:tcPr>
          <w:p w14:paraId="4EFF460D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vAlign w:val="center"/>
          </w:tcPr>
          <w:p w14:paraId="322F34A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236D741C" w14:textId="77777777" w:rsidTr="00F34F4B">
        <w:trPr>
          <w:trHeight w:val="432"/>
          <w:jc w:val="center"/>
        </w:trPr>
        <w:tc>
          <w:tcPr>
            <w:tcW w:w="5760" w:type="dxa"/>
            <w:vAlign w:val="center"/>
          </w:tcPr>
          <w:p w14:paraId="14DB2A94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Program Component</w:t>
            </w:r>
          </w:p>
        </w:tc>
        <w:tc>
          <w:tcPr>
            <w:tcW w:w="1620" w:type="dxa"/>
            <w:vAlign w:val="center"/>
          </w:tcPr>
          <w:p w14:paraId="36FD206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620" w:type="dxa"/>
            <w:vAlign w:val="center"/>
          </w:tcPr>
          <w:p w14:paraId="27D0981D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vAlign w:val="center"/>
          </w:tcPr>
          <w:p w14:paraId="086846B6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3DBE2219" w14:textId="77777777" w:rsidTr="00F34F4B">
        <w:trPr>
          <w:trHeight w:val="432"/>
          <w:jc w:val="center"/>
        </w:trPr>
        <w:tc>
          <w:tcPr>
            <w:tcW w:w="5760" w:type="dxa"/>
            <w:vAlign w:val="center"/>
          </w:tcPr>
          <w:p w14:paraId="390C0E4B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Capital Component</w:t>
            </w:r>
          </w:p>
        </w:tc>
        <w:tc>
          <w:tcPr>
            <w:tcW w:w="1620" w:type="dxa"/>
            <w:vAlign w:val="center"/>
          </w:tcPr>
          <w:p w14:paraId="1E8D2EF6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620" w:type="dxa"/>
            <w:vAlign w:val="center"/>
          </w:tcPr>
          <w:p w14:paraId="294F536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00" w:type="dxa"/>
            <w:vAlign w:val="center"/>
          </w:tcPr>
          <w:p w14:paraId="6340886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201B6309" w14:textId="77777777" w:rsidTr="00B81234">
        <w:trPr>
          <w:trHeight w:hRule="exact" w:val="144"/>
          <w:jc w:val="center"/>
        </w:trPr>
        <w:tc>
          <w:tcPr>
            <w:tcW w:w="10800" w:type="dxa"/>
            <w:gridSpan w:val="4"/>
            <w:shd w:val="clear" w:color="auto" w:fill="C6D9F1"/>
            <w:vAlign w:val="center"/>
          </w:tcPr>
          <w:p w14:paraId="422EFFE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6FD0FE81" w14:textId="77777777" w:rsidTr="002B1A93">
        <w:trPr>
          <w:trHeight w:val="2968"/>
          <w:jc w:val="center"/>
        </w:trPr>
        <w:tc>
          <w:tcPr>
            <w:tcW w:w="10800" w:type="dxa"/>
            <w:gridSpan w:val="4"/>
            <w:tcBorders>
              <w:bottom w:val="single" w:sz="8" w:space="0" w:color="000000"/>
            </w:tcBorders>
          </w:tcPr>
          <w:p w14:paraId="55B31341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  <w:p w14:paraId="51F68D4A" w14:textId="77777777" w:rsidR="00417C7A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* Provide a statement of assumptions made in projecting a contingency budget for the </w:t>
            </w:r>
            <w:r w:rsidR="0036435C">
              <w:rPr>
                <w:rFonts w:cs="Arial"/>
                <w:sz w:val="16"/>
                <w:szCs w:val="16"/>
              </w:rPr>
              <w:t>2018-19</w:t>
            </w:r>
            <w:r w:rsidRPr="000A5A5B">
              <w:rPr>
                <w:rFonts w:cs="Arial"/>
                <w:sz w:val="16"/>
                <w:szCs w:val="16"/>
              </w:rPr>
              <w:t xml:space="preserve"> school year, should the proposed budget be defeated pursuant to Section 2023 of the Education Law.</w:t>
            </w:r>
          </w:p>
          <w:p w14:paraId="7A972034" w14:textId="77777777" w:rsidR="00FD78F9" w:rsidRPr="000A5A5B" w:rsidRDefault="00FD78F9" w:rsidP="000A5A5B">
            <w:pPr>
              <w:rPr>
                <w:rFonts w:cs="Arial"/>
                <w:sz w:val="16"/>
                <w:szCs w:val="16"/>
              </w:rPr>
            </w:pPr>
          </w:p>
          <w:p w14:paraId="12BB604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96A5C17" w14:textId="77777777" w:rsidR="00F247A0" w:rsidRDefault="00F247A0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405BAA55" w14:textId="77777777" w:rsidR="00F34F4B" w:rsidRPr="000A5A5B" w:rsidRDefault="00F34F4B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7A25FC4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tbl>
            <w:tblPr>
              <w:tblpPr w:leftFromText="180" w:rightFromText="180" w:vertAnchor="text" w:horzAnchor="margin" w:tblpXSpec="right" w:tblpY="359"/>
              <w:tblOverlap w:val="never"/>
              <w:tblW w:w="308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16"/>
              <w:gridCol w:w="1595"/>
            </w:tblGrid>
            <w:tr w:rsidR="00FD78F9" w:rsidRPr="000A5A5B" w14:paraId="17562A42" w14:textId="77777777" w:rsidTr="00FD78F9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bottom"/>
                </w:tcPr>
                <w:p w14:paraId="4B40905C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1225" w:type="pct"/>
                  <w:shd w:val="clear" w:color="auto" w:fill="auto"/>
                  <w:vAlign w:val="bottom"/>
                </w:tcPr>
                <w:p w14:paraId="06EEEF12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Amount</w:t>
                  </w:r>
                </w:p>
              </w:tc>
            </w:tr>
            <w:tr w:rsidR="00FD78F9" w:rsidRPr="000A5A5B" w14:paraId="4BF9C0BC" w14:textId="77777777" w:rsidTr="00F34F4B">
              <w:trPr>
                <w:trHeight w:val="26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5F9FD99A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</w:tcPr>
                <w:p w14:paraId="126BC88F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D78F9" w:rsidRPr="000A5A5B" w14:paraId="19ADFB36" w14:textId="77777777" w:rsidTr="00F34F4B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4763BB45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</w:tcPr>
                <w:p w14:paraId="58143123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D78F9" w:rsidRPr="000A5A5B" w14:paraId="471A31F9" w14:textId="77777777" w:rsidTr="00F34F4B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428B04E2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</w:tcPr>
                <w:p w14:paraId="6A4729C4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D78F9" w:rsidRPr="000A5A5B" w14:paraId="5584BFC0" w14:textId="77777777" w:rsidTr="00F34F4B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52FBFB44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</w:tcPr>
                <w:p w14:paraId="27E3496E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60BD0AD4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4F555E4D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90F9068" w14:textId="77777777" w:rsidR="006D1961" w:rsidRDefault="006D1961" w:rsidP="000A5A5B">
            <w:pPr>
              <w:rPr>
                <w:rFonts w:cs="Arial"/>
                <w:sz w:val="16"/>
                <w:szCs w:val="16"/>
              </w:rPr>
            </w:pPr>
          </w:p>
          <w:p w14:paraId="0523B6D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** List Separate Propositions that are not included in the Total Budgeted Amount: (Tax Levy associated with educational or transportation services propositions are not eligible for exclusion and may affect voter approval requirements)</w:t>
            </w:r>
          </w:p>
          <w:p w14:paraId="462AB791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FC089FB" w14:textId="77777777" w:rsidR="00B408BD" w:rsidRPr="000A5A5B" w:rsidRDefault="00B408BD" w:rsidP="000A5A5B">
      <w:pPr>
        <w:rPr>
          <w:rFonts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2430"/>
      </w:tblGrid>
      <w:tr w:rsidR="000848BA" w:rsidRPr="000A5A5B" w14:paraId="49A33EA6" w14:textId="77777777" w:rsidTr="0036435C">
        <w:trPr>
          <w:trHeight w:hRule="exact" w:val="494"/>
        </w:trPr>
        <w:tc>
          <w:tcPr>
            <w:tcW w:w="8370" w:type="dxa"/>
            <w:tcBorders>
              <w:bottom w:val="single" w:sz="7" w:space="0" w:color="000000"/>
              <w:right w:val="single" w:sz="7" w:space="0" w:color="000000"/>
            </w:tcBorders>
          </w:tcPr>
          <w:p w14:paraId="587A4A68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NOTE: Please submit an electronic version (Word or PDF) of this completed form to: </w:t>
            </w:r>
            <w:hyperlink r:id="rId8" w:history="1">
              <w:r w:rsidRPr="000A5A5B">
                <w:rPr>
                  <w:rStyle w:val="Hyperlink"/>
                  <w:rFonts w:cs="Arial"/>
                  <w:b/>
                  <w:sz w:val="16"/>
                  <w:szCs w:val="16"/>
                </w:rPr>
                <w:t>emscmgts@nysed.gov</w:t>
              </w:r>
            </w:hyperlink>
          </w:p>
          <w:p w14:paraId="66856B05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678698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Under the Budget Proposed for the </w:t>
            </w:r>
            <w:r w:rsidR="0036435C">
              <w:rPr>
                <w:rFonts w:cs="Arial"/>
                <w:sz w:val="16"/>
                <w:szCs w:val="16"/>
              </w:rPr>
              <w:t>2018-19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</w:tr>
      <w:tr w:rsidR="000848BA" w:rsidRPr="000A5A5B" w14:paraId="193EA523" w14:textId="77777777" w:rsidTr="0036435C">
        <w:trPr>
          <w:trHeight w:hRule="exact" w:val="413"/>
        </w:trPr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A74072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Estimated Basic STAR Exemption Savings</w:t>
            </w:r>
            <w:r w:rsidRPr="000A5A5B">
              <w:rPr>
                <w:rFonts w:cs="Arial"/>
                <w:sz w:val="16"/>
                <w:szCs w:val="16"/>
                <w:vertAlign w:val="superscript"/>
              </w:rPr>
              <w:t xml:space="preserve">1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1C99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  <w:p w14:paraId="6735E27C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</w:tbl>
    <w:p w14:paraId="1351ED62" w14:textId="77777777" w:rsidR="009B3175" w:rsidRPr="000A5A5B" w:rsidRDefault="009B3175" w:rsidP="000A5A5B">
      <w:pPr>
        <w:rPr>
          <w:rFonts w:cs="Arial"/>
          <w:sz w:val="16"/>
          <w:szCs w:val="16"/>
        </w:rPr>
      </w:pPr>
    </w:p>
    <w:p w14:paraId="490C8EE2" w14:textId="77777777" w:rsidR="0080452A" w:rsidRPr="000A5A5B" w:rsidRDefault="00B408BD" w:rsidP="000A5A5B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 xml:space="preserve">The annual budget vote for the fiscal year </w:t>
      </w:r>
      <w:r w:rsidR="0036435C">
        <w:rPr>
          <w:rFonts w:cs="Arial"/>
          <w:sz w:val="16"/>
          <w:szCs w:val="16"/>
        </w:rPr>
        <w:t>2018-19</w:t>
      </w:r>
      <w:r w:rsidRPr="000A5A5B">
        <w:rPr>
          <w:rFonts w:cs="Arial"/>
          <w:sz w:val="16"/>
          <w:szCs w:val="16"/>
        </w:rPr>
        <w:t xml:space="preserve"> by the qualified voters of the _____________________ school district, ______________ County, New York, will be held at_____________________ school(s) in said district on Tuesday, </w:t>
      </w:r>
      <w:r w:rsidR="00950093" w:rsidRPr="000A5A5B">
        <w:rPr>
          <w:rFonts w:cs="Arial"/>
          <w:sz w:val="16"/>
          <w:szCs w:val="16"/>
        </w:rPr>
        <w:t>May 1</w:t>
      </w:r>
      <w:r w:rsidR="00653BC8">
        <w:rPr>
          <w:rFonts w:cs="Arial"/>
          <w:sz w:val="16"/>
          <w:szCs w:val="16"/>
        </w:rPr>
        <w:t>5</w:t>
      </w:r>
      <w:r w:rsidR="00345B95">
        <w:rPr>
          <w:rFonts w:cs="Arial"/>
          <w:sz w:val="16"/>
          <w:szCs w:val="16"/>
        </w:rPr>
        <w:t>, 201</w:t>
      </w:r>
      <w:r w:rsidR="00653BC8">
        <w:rPr>
          <w:rFonts w:cs="Arial"/>
          <w:sz w:val="16"/>
          <w:szCs w:val="16"/>
        </w:rPr>
        <w:t>8</w:t>
      </w:r>
      <w:r w:rsidR="00950093" w:rsidRPr="000A5A5B">
        <w:rPr>
          <w:rFonts w:cs="Arial"/>
          <w:sz w:val="16"/>
          <w:szCs w:val="16"/>
        </w:rPr>
        <w:t xml:space="preserve"> </w:t>
      </w:r>
      <w:r w:rsidRPr="000A5A5B">
        <w:rPr>
          <w:rFonts w:cs="Arial"/>
          <w:sz w:val="16"/>
          <w:szCs w:val="16"/>
        </w:rPr>
        <w:t xml:space="preserve">at </w:t>
      </w:r>
      <w:r w:rsidR="004D250B" w:rsidRPr="000A5A5B">
        <w:rPr>
          <w:rFonts w:cs="Arial"/>
          <w:sz w:val="16"/>
          <w:szCs w:val="16"/>
        </w:rPr>
        <w:t>__:00 am/pm</w:t>
      </w:r>
      <w:r w:rsidRPr="000A5A5B">
        <w:rPr>
          <w:rFonts w:cs="Arial"/>
          <w:sz w:val="16"/>
          <w:szCs w:val="16"/>
        </w:rPr>
        <w:t xml:space="preserve"> prevailing time </w:t>
      </w:r>
      <w:r w:rsidRPr="000A5A5B">
        <w:rPr>
          <w:rFonts w:cs="Arial"/>
          <w:i/>
          <w:sz w:val="16"/>
          <w:szCs w:val="16"/>
        </w:rPr>
        <w:t>OR</w:t>
      </w:r>
      <w:r w:rsidRPr="000A5A5B">
        <w:rPr>
          <w:rFonts w:cs="Arial"/>
          <w:sz w:val="16"/>
          <w:szCs w:val="16"/>
        </w:rPr>
        <w:t xml:space="preserve"> between the hours of ___:00am and ___:00pm, prevailing time in the _____________________ school(s), at which time the polls will be opened to vote by voting ballot or machine.</w:t>
      </w:r>
    </w:p>
    <w:p w14:paraId="01D25C7B" w14:textId="77777777" w:rsidR="00B408BD" w:rsidRPr="000A5A5B" w:rsidRDefault="00955D71" w:rsidP="000A5A5B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>-----------------------------------------------------------------------------------------</w:t>
      </w:r>
      <w:r w:rsidR="00240987" w:rsidRPr="000A5A5B">
        <w:rPr>
          <w:rFonts w:cs="Arial"/>
          <w:sz w:val="16"/>
          <w:szCs w:val="16"/>
        </w:rPr>
        <w:t>------------------------------------------------------------------------------------------------------------------</w:t>
      </w:r>
    </w:p>
    <w:p w14:paraId="7E328F21" w14:textId="77777777" w:rsidR="00B408BD" w:rsidRDefault="00910BE4" w:rsidP="00910BE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1. </w:t>
      </w:r>
      <w:r w:rsidR="00B408BD" w:rsidRPr="000A5A5B">
        <w:rPr>
          <w:rFonts w:cs="Arial"/>
          <w:sz w:val="16"/>
          <w:szCs w:val="16"/>
        </w:rPr>
        <w:t>The basic school tax relief (STAR) exemption is authorized by section 425 of the Real Property Tax Law.</w:t>
      </w:r>
    </w:p>
    <w:sectPr w:rsidR="00B408BD" w:rsidSect="00B81234">
      <w:endnotePr>
        <w:numFmt w:val="decimal"/>
      </w:endnotePr>
      <w:type w:val="continuous"/>
      <w:pgSz w:w="12240" w:h="15840" w:code="1"/>
      <w:pgMar w:top="288" w:right="720" w:bottom="360" w:left="720" w:header="2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FAA70" w14:textId="77777777" w:rsidR="005E30C8" w:rsidRDefault="005E30C8">
      <w:r>
        <w:separator/>
      </w:r>
    </w:p>
  </w:endnote>
  <w:endnote w:type="continuationSeparator" w:id="0">
    <w:p w14:paraId="7AD5C857" w14:textId="77777777" w:rsidR="005E30C8" w:rsidRDefault="005E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A2D28" w14:textId="77777777" w:rsidR="005E30C8" w:rsidRDefault="005E30C8">
      <w:r>
        <w:separator/>
      </w:r>
    </w:p>
  </w:footnote>
  <w:footnote w:type="continuationSeparator" w:id="0">
    <w:p w14:paraId="0CE6C567" w14:textId="77777777" w:rsidR="005E30C8" w:rsidRDefault="005E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6493"/>
    <w:multiLevelType w:val="multilevel"/>
    <w:tmpl w:val="2B70F2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421E4"/>
    <w:multiLevelType w:val="hybridMultilevel"/>
    <w:tmpl w:val="C2C0DAAA"/>
    <w:lvl w:ilvl="0" w:tplc="9E52439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F4F6D"/>
    <w:multiLevelType w:val="hybridMultilevel"/>
    <w:tmpl w:val="AC8C1C2A"/>
    <w:lvl w:ilvl="0" w:tplc="C23E6168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43896"/>
    <w:multiLevelType w:val="hybridMultilevel"/>
    <w:tmpl w:val="2B70F280"/>
    <w:lvl w:ilvl="0" w:tplc="26587D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10800"/>
    <w:multiLevelType w:val="hybridMultilevel"/>
    <w:tmpl w:val="6D0A8190"/>
    <w:lvl w:ilvl="0" w:tplc="508C9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1951"/>
    <w:multiLevelType w:val="hybridMultilevel"/>
    <w:tmpl w:val="EAC66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3535FC"/>
    <w:multiLevelType w:val="multilevel"/>
    <w:tmpl w:val="AC8C1C2A"/>
    <w:lvl w:ilvl="0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84F10"/>
    <w:multiLevelType w:val="hybridMultilevel"/>
    <w:tmpl w:val="BF8C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DD"/>
    <w:rsid w:val="00003C66"/>
    <w:rsid w:val="00011368"/>
    <w:rsid w:val="00012798"/>
    <w:rsid w:val="00026DCB"/>
    <w:rsid w:val="000562D3"/>
    <w:rsid w:val="00060864"/>
    <w:rsid w:val="00073614"/>
    <w:rsid w:val="00083056"/>
    <w:rsid w:val="000848BA"/>
    <w:rsid w:val="000A0897"/>
    <w:rsid w:val="000A5A5B"/>
    <w:rsid w:val="000B2F35"/>
    <w:rsid w:val="000D7853"/>
    <w:rsid w:val="000E3AA0"/>
    <w:rsid w:val="000F697A"/>
    <w:rsid w:val="001053EB"/>
    <w:rsid w:val="00117C2F"/>
    <w:rsid w:val="001241B9"/>
    <w:rsid w:val="00143ACE"/>
    <w:rsid w:val="001878CE"/>
    <w:rsid w:val="001A0F09"/>
    <w:rsid w:val="001A16E9"/>
    <w:rsid w:val="001A41CE"/>
    <w:rsid w:val="001A5423"/>
    <w:rsid w:val="001A59B2"/>
    <w:rsid w:val="001B77DF"/>
    <w:rsid w:val="001C4870"/>
    <w:rsid w:val="001C77E6"/>
    <w:rsid w:val="002109D5"/>
    <w:rsid w:val="00210A87"/>
    <w:rsid w:val="00220A66"/>
    <w:rsid w:val="00222069"/>
    <w:rsid w:val="002274F8"/>
    <w:rsid w:val="00240987"/>
    <w:rsid w:val="002439C4"/>
    <w:rsid w:val="00252C2A"/>
    <w:rsid w:val="00286F73"/>
    <w:rsid w:val="002A0F4F"/>
    <w:rsid w:val="002A2F73"/>
    <w:rsid w:val="002B1A93"/>
    <w:rsid w:val="002C1ACD"/>
    <w:rsid w:val="002F04A3"/>
    <w:rsid w:val="002F50C6"/>
    <w:rsid w:val="00303371"/>
    <w:rsid w:val="003107BB"/>
    <w:rsid w:val="00323FF6"/>
    <w:rsid w:val="00327AA4"/>
    <w:rsid w:val="00335B4B"/>
    <w:rsid w:val="00343739"/>
    <w:rsid w:val="00345B95"/>
    <w:rsid w:val="0036435C"/>
    <w:rsid w:val="00365E83"/>
    <w:rsid w:val="00380619"/>
    <w:rsid w:val="003915FA"/>
    <w:rsid w:val="003B1F9C"/>
    <w:rsid w:val="00413EE2"/>
    <w:rsid w:val="00415813"/>
    <w:rsid w:val="00417C7A"/>
    <w:rsid w:val="00457EC0"/>
    <w:rsid w:val="0046234B"/>
    <w:rsid w:val="004D250B"/>
    <w:rsid w:val="004D2E42"/>
    <w:rsid w:val="004E26D0"/>
    <w:rsid w:val="004E422E"/>
    <w:rsid w:val="004E76B9"/>
    <w:rsid w:val="004F6400"/>
    <w:rsid w:val="0050312D"/>
    <w:rsid w:val="005315B4"/>
    <w:rsid w:val="00546863"/>
    <w:rsid w:val="00556601"/>
    <w:rsid w:val="00565E3B"/>
    <w:rsid w:val="00581D84"/>
    <w:rsid w:val="005946A2"/>
    <w:rsid w:val="00594CE8"/>
    <w:rsid w:val="005A07DB"/>
    <w:rsid w:val="005A3347"/>
    <w:rsid w:val="005B263F"/>
    <w:rsid w:val="005C3606"/>
    <w:rsid w:val="005E30C8"/>
    <w:rsid w:val="00612459"/>
    <w:rsid w:val="00623901"/>
    <w:rsid w:val="00623B69"/>
    <w:rsid w:val="00647CFB"/>
    <w:rsid w:val="00653BC8"/>
    <w:rsid w:val="00674E92"/>
    <w:rsid w:val="006A5EE6"/>
    <w:rsid w:val="006C6451"/>
    <w:rsid w:val="006D1961"/>
    <w:rsid w:val="006E4A66"/>
    <w:rsid w:val="00710DC3"/>
    <w:rsid w:val="007119FC"/>
    <w:rsid w:val="00741475"/>
    <w:rsid w:val="00760126"/>
    <w:rsid w:val="00764E97"/>
    <w:rsid w:val="00777C9D"/>
    <w:rsid w:val="00795ACD"/>
    <w:rsid w:val="007B3255"/>
    <w:rsid w:val="007C03D1"/>
    <w:rsid w:val="007D60A1"/>
    <w:rsid w:val="0080452A"/>
    <w:rsid w:val="00834C01"/>
    <w:rsid w:val="00847B09"/>
    <w:rsid w:val="00860EF0"/>
    <w:rsid w:val="00866822"/>
    <w:rsid w:val="008672A0"/>
    <w:rsid w:val="008A53C2"/>
    <w:rsid w:val="008B35FE"/>
    <w:rsid w:val="008C75CD"/>
    <w:rsid w:val="008F6E18"/>
    <w:rsid w:val="00910BE4"/>
    <w:rsid w:val="00926D58"/>
    <w:rsid w:val="00950093"/>
    <w:rsid w:val="00951F75"/>
    <w:rsid w:val="00955D71"/>
    <w:rsid w:val="00980EE7"/>
    <w:rsid w:val="00984A31"/>
    <w:rsid w:val="00994773"/>
    <w:rsid w:val="009B3175"/>
    <w:rsid w:val="009D2C82"/>
    <w:rsid w:val="009D4108"/>
    <w:rsid w:val="009E53E1"/>
    <w:rsid w:val="009F0F1C"/>
    <w:rsid w:val="00A003C6"/>
    <w:rsid w:val="00A05B3D"/>
    <w:rsid w:val="00A135C1"/>
    <w:rsid w:val="00A177DD"/>
    <w:rsid w:val="00A446AD"/>
    <w:rsid w:val="00A5171D"/>
    <w:rsid w:val="00A75171"/>
    <w:rsid w:val="00A84FCC"/>
    <w:rsid w:val="00AA26FF"/>
    <w:rsid w:val="00AB2386"/>
    <w:rsid w:val="00AB693C"/>
    <w:rsid w:val="00AF780B"/>
    <w:rsid w:val="00B02E00"/>
    <w:rsid w:val="00B20ACF"/>
    <w:rsid w:val="00B21EC0"/>
    <w:rsid w:val="00B23185"/>
    <w:rsid w:val="00B408BD"/>
    <w:rsid w:val="00B42B05"/>
    <w:rsid w:val="00B47BC6"/>
    <w:rsid w:val="00B507ED"/>
    <w:rsid w:val="00B50965"/>
    <w:rsid w:val="00B570B1"/>
    <w:rsid w:val="00B6104B"/>
    <w:rsid w:val="00B81234"/>
    <w:rsid w:val="00B915B9"/>
    <w:rsid w:val="00B94044"/>
    <w:rsid w:val="00B94579"/>
    <w:rsid w:val="00B96D39"/>
    <w:rsid w:val="00B973E0"/>
    <w:rsid w:val="00BB0689"/>
    <w:rsid w:val="00BB2F06"/>
    <w:rsid w:val="00BC7CC3"/>
    <w:rsid w:val="00BD057A"/>
    <w:rsid w:val="00BE4F44"/>
    <w:rsid w:val="00BF03A2"/>
    <w:rsid w:val="00C534F7"/>
    <w:rsid w:val="00C868EB"/>
    <w:rsid w:val="00CA2ED9"/>
    <w:rsid w:val="00CA3A1B"/>
    <w:rsid w:val="00CF1F81"/>
    <w:rsid w:val="00D01FA3"/>
    <w:rsid w:val="00D05E12"/>
    <w:rsid w:val="00D13F60"/>
    <w:rsid w:val="00D14A54"/>
    <w:rsid w:val="00D67594"/>
    <w:rsid w:val="00D875D2"/>
    <w:rsid w:val="00D93943"/>
    <w:rsid w:val="00D9743C"/>
    <w:rsid w:val="00DC05D4"/>
    <w:rsid w:val="00DC0F9F"/>
    <w:rsid w:val="00E277E2"/>
    <w:rsid w:val="00E314AC"/>
    <w:rsid w:val="00E71901"/>
    <w:rsid w:val="00E746AC"/>
    <w:rsid w:val="00E81E85"/>
    <w:rsid w:val="00E83403"/>
    <w:rsid w:val="00E96A72"/>
    <w:rsid w:val="00EC397E"/>
    <w:rsid w:val="00ED5C15"/>
    <w:rsid w:val="00EF7BE4"/>
    <w:rsid w:val="00F2051F"/>
    <w:rsid w:val="00F246E3"/>
    <w:rsid w:val="00F247A0"/>
    <w:rsid w:val="00F34F4B"/>
    <w:rsid w:val="00F820B1"/>
    <w:rsid w:val="00F84E0F"/>
    <w:rsid w:val="00FD78F9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4239B"/>
  <w15:docId w15:val="{E12E826D-F284-42B2-BFFE-589B9319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CF1F81"/>
    <w:rPr>
      <w:sz w:val="20"/>
    </w:rPr>
  </w:style>
  <w:style w:type="table" w:styleId="TableGrid">
    <w:name w:val="Table Grid"/>
    <w:basedOn w:val="TableNormal"/>
    <w:rsid w:val="00A446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9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40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08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cmgts@nys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DD02-23CB-43F4-B802-BEF80A0E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Budget Notice</vt:lpstr>
    </vt:vector>
  </TitlesOfParts>
  <Company>NYSED</Company>
  <LinksUpToDate>false</LinksUpToDate>
  <CharactersWithSpaces>2666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mailto:emscmgts@nysed.gov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Budget Notice</dc:title>
  <dc:creator>NYSED</dc:creator>
  <cp:lastModifiedBy>Heather Zogas</cp:lastModifiedBy>
  <cp:revision>3</cp:revision>
  <cp:lastPrinted>2018-03-27T22:39:00Z</cp:lastPrinted>
  <dcterms:created xsi:type="dcterms:W3CDTF">2018-03-28T11:22:00Z</dcterms:created>
  <dcterms:modified xsi:type="dcterms:W3CDTF">2018-03-28T11:23:00Z</dcterms:modified>
</cp:coreProperties>
</file>